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176"/>
        <w:gridCol w:w="284"/>
        <w:gridCol w:w="4677"/>
      </w:tblGrid>
      <w:tr w:rsidR="00B41632" w:rsidRPr="00B41632" w:rsidTr="003214B4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4F52B8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4B4" w:rsidRDefault="003214B4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4B4" w:rsidRDefault="003214B4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3214B4" w:rsidRDefault="001A2F9D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базовых образовательных организаций по реализации регионального проекта «Развитие гражданского образования в образовательных организациях Томской области на 2016-2020 годы»</w:t>
            </w:r>
          </w:p>
        </w:tc>
      </w:tr>
      <w:tr w:rsidR="00B41632" w:rsidRPr="00B41632" w:rsidTr="003214B4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4677" w:type="dxa"/>
          <w:cantSplit/>
          <w:trHeight w:val="808"/>
        </w:trPr>
        <w:tc>
          <w:tcPr>
            <w:tcW w:w="4678" w:type="dxa"/>
            <w:gridSpan w:val="2"/>
          </w:tcPr>
          <w:p w:rsidR="00B41632" w:rsidRPr="003214B4" w:rsidRDefault="00B41632" w:rsidP="001149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1149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22.09.2017 г.</w:t>
            </w: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№   </w:t>
            </w:r>
            <w:r w:rsidR="001149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975</w:t>
            </w:r>
            <w:r w:rsidR="00BC102B"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6717CD"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3214B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3214B4" w:rsidRDefault="00B41632" w:rsidP="0011496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№ _______ </w:t>
            </w:r>
            <w:proofErr w:type="gramStart"/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</w:t>
            </w:r>
            <w:proofErr w:type="gramEnd"/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:rsidR="00B41632" w:rsidRPr="00B41632" w:rsidRDefault="00B41632" w:rsidP="001A2F9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1A2F9D"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предоставлении документов</w:t>
            </w:r>
          </w:p>
        </w:tc>
        <w:tc>
          <w:tcPr>
            <w:tcW w:w="460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632" w:rsidRPr="003214B4" w:rsidRDefault="00B41632" w:rsidP="0099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B41632" w:rsidRPr="003214B4" w:rsidRDefault="00B41632" w:rsidP="0099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7B7C" w:rsidRPr="00B803D0" w:rsidRDefault="001A2F9D" w:rsidP="00B8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214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="00851EB7" w:rsidRPr="003214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планом реализации регионального проекта «Развитие </w:t>
      </w:r>
      <w:r w:rsidR="00851EB7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гражданского образования в образовательных организациях Томской области на 2016-2020 годы» </w:t>
      </w:r>
      <w:r w:rsidR="00094838" w:rsidRPr="00B80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Региональный проект) </w:t>
      </w:r>
      <w:r w:rsidR="00DC4245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201</w:t>
      </w:r>
      <w:r w:rsidR="008479E7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DC4245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640976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C4245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41632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ОГБУ «Р</w:t>
      </w:r>
      <w:r w:rsidR="005B0FD6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ЦРО</w:t>
      </w:r>
      <w:r w:rsidR="00B41632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</w:t>
      </w:r>
      <w:r w:rsidR="00DC4245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>т предоставить</w:t>
      </w:r>
      <w:r w:rsidR="00B803D0" w:rsidRPr="00B803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E44C4" w:rsidRPr="00B803D0">
        <w:rPr>
          <w:rFonts w:ascii="Times New Roman" w:hAnsi="Times New Roman" w:cs="Times New Roman"/>
          <w:sz w:val="26"/>
          <w:szCs w:val="26"/>
          <w:lang w:eastAsia="ar-SA"/>
        </w:rPr>
        <w:t>до 15</w:t>
      </w:r>
      <w:r w:rsidR="003E44C4">
        <w:rPr>
          <w:rFonts w:ascii="Times New Roman" w:hAnsi="Times New Roman" w:cs="Times New Roman"/>
          <w:sz w:val="26"/>
          <w:szCs w:val="26"/>
          <w:lang w:eastAsia="ar-SA"/>
        </w:rPr>
        <w:t xml:space="preserve"> о</w:t>
      </w:r>
      <w:r w:rsidR="003E44C4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ктября 2017 г. </w:t>
      </w:r>
      <w:r w:rsidR="003E44C4" w:rsidRPr="00B803D0">
        <w:rPr>
          <w:rFonts w:ascii="Times New Roman" w:hAnsi="Times New Roman" w:cs="Times New Roman"/>
          <w:sz w:val="26"/>
          <w:szCs w:val="26"/>
        </w:rPr>
        <w:t xml:space="preserve">на </w:t>
      </w:r>
      <w:r w:rsidR="003E44C4" w:rsidRPr="00B803D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E44C4" w:rsidRPr="00B803D0">
        <w:rPr>
          <w:rFonts w:ascii="Times New Roman" w:hAnsi="Times New Roman" w:cs="Times New Roman"/>
          <w:sz w:val="26"/>
          <w:szCs w:val="26"/>
        </w:rPr>
        <w:t>-</w:t>
      </w:r>
      <w:r w:rsidR="003E44C4" w:rsidRPr="00B803D0">
        <w:rPr>
          <w:rFonts w:ascii="Times New Roman" w:hAnsi="Times New Roman" w:cs="Times New Roman"/>
          <w:sz w:val="26"/>
          <w:szCs w:val="26"/>
          <w:lang w:val="pt-BR"/>
        </w:rPr>
        <w:t>mail</w:t>
      </w:r>
      <w:r w:rsidR="003E44C4" w:rsidRPr="00B803D0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  <w:lang w:val="pt-BR"/>
          </w:rPr>
          <w:t>ogo</w:t>
        </w:r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  <w:lang w:val="pt-BR"/>
          </w:rPr>
          <w:t>education</w:t>
        </w:r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  <w:lang w:val="pt-BR"/>
          </w:rPr>
          <w:t>tomsk</w:t>
        </w:r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3E44C4" w:rsidRPr="00B803D0">
          <w:rPr>
            <w:rStyle w:val="a8"/>
            <w:rFonts w:ascii="Times New Roman" w:hAnsi="Times New Roman" w:cs="Times New Roman"/>
            <w:sz w:val="26"/>
            <w:szCs w:val="26"/>
            <w:lang w:val="pt-BR"/>
          </w:rPr>
          <w:t>ru</w:t>
        </w:r>
      </w:hyperlink>
      <w:r w:rsidR="003E44C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C496D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сканированную копию подписанного </w:t>
      </w:r>
      <w:r w:rsidR="00DC4245" w:rsidRPr="00B803D0">
        <w:rPr>
          <w:rFonts w:ascii="Times New Roman" w:hAnsi="Times New Roman" w:cs="Times New Roman"/>
          <w:b/>
          <w:sz w:val="26"/>
          <w:szCs w:val="26"/>
          <w:lang w:eastAsia="ar-SA"/>
        </w:rPr>
        <w:t>план</w:t>
      </w:r>
      <w:r w:rsidR="004C496D" w:rsidRPr="00B803D0">
        <w:rPr>
          <w:rFonts w:ascii="Times New Roman" w:hAnsi="Times New Roman" w:cs="Times New Roman"/>
          <w:b/>
          <w:sz w:val="26"/>
          <w:szCs w:val="26"/>
          <w:lang w:eastAsia="ar-SA"/>
        </w:rPr>
        <w:t>а</w:t>
      </w:r>
      <w:r w:rsidR="00DC4245" w:rsidRPr="00B803D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работы</w:t>
      </w:r>
      <w:r w:rsidR="00DC4245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 образо</w:t>
      </w:r>
      <w:r w:rsidR="00804FAE" w:rsidRPr="00B803D0">
        <w:rPr>
          <w:rFonts w:ascii="Times New Roman" w:hAnsi="Times New Roman" w:cs="Times New Roman"/>
          <w:sz w:val="26"/>
          <w:szCs w:val="26"/>
          <w:lang w:eastAsia="ar-SA"/>
        </w:rPr>
        <w:t>ват</w:t>
      </w:r>
      <w:r w:rsidR="00DC4245" w:rsidRPr="00B803D0">
        <w:rPr>
          <w:rFonts w:ascii="Times New Roman" w:hAnsi="Times New Roman" w:cs="Times New Roman"/>
          <w:sz w:val="26"/>
          <w:szCs w:val="26"/>
          <w:lang w:eastAsia="ar-SA"/>
        </w:rPr>
        <w:t>ел</w:t>
      </w:r>
      <w:r w:rsidR="00804FAE" w:rsidRPr="00B803D0">
        <w:rPr>
          <w:rFonts w:ascii="Times New Roman" w:hAnsi="Times New Roman" w:cs="Times New Roman"/>
          <w:sz w:val="26"/>
          <w:szCs w:val="26"/>
          <w:lang w:eastAsia="ar-SA"/>
        </w:rPr>
        <w:t>ь</w:t>
      </w:r>
      <w:r w:rsidR="00DC4245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ной организации </w:t>
      </w:r>
      <w:r w:rsidR="00804FAE" w:rsidRPr="00B803D0">
        <w:rPr>
          <w:rFonts w:ascii="Times New Roman" w:hAnsi="Times New Roman" w:cs="Times New Roman"/>
          <w:sz w:val="26"/>
          <w:szCs w:val="26"/>
          <w:lang w:eastAsia="ar-SA"/>
        </w:rPr>
        <w:t>по участию в реализации Регионального проекта</w:t>
      </w:r>
      <w:r w:rsidR="00094838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 на 201</w:t>
      </w:r>
      <w:r w:rsidR="008479E7" w:rsidRPr="00B803D0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094838" w:rsidRPr="00B803D0">
        <w:rPr>
          <w:rFonts w:ascii="Times New Roman" w:hAnsi="Times New Roman" w:cs="Times New Roman"/>
          <w:sz w:val="26"/>
          <w:szCs w:val="26"/>
          <w:lang w:eastAsia="ar-SA"/>
        </w:rPr>
        <w:t>-201</w:t>
      </w:r>
      <w:r w:rsidR="008479E7" w:rsidRPr="00B803D0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="00094838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 учебный год</w:t>
      </w:r>
      <w:r w:rsidR="000371ED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, составленную </w:t>
      </w:r>
      <w:r w:rsidR="00094838" w:rsidRPr="00B803D0">
        <w:rPr>
          <w:rFonts w:ascii="Times New Roman" w:hAnsi="Times New Roman" w:cs="Times New Roman"/>
          <w:sz w:val="26"/>
          <w:szCs w:val="26"/>
          <w:lang w:eastAsia="ar-SA"/>
        </w:rPr>
        <w:t>с использованием формы технического задания (приложение № 1)</w:t>
      </w:r>
      <w:r w:rsidR="00804FAE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4838" w:rsidRPr="00B803D0">
        <w:rPr>
          <w:rFonts w:ascii="Times New Roman" w:hAnsi="Times New Roman" w:cs="Times New Roman"/>
          <w:sz w:val="26"/>
          <w:szCs w:val="26"/>
          <w:lang w:eastAsia="ar-SA"/>
        </w:rPr>
        <w:t>и учетом мероприятий, указанных в заявке на включение в Региональный проект</w:t>
      </w:r>
      <w:r w:rsidR="004F52B8">
        <w:rPr>
          <w:rFonts w:ascii="Times New Roman" w:hAnsi="Times New Roman" w:cs="Times New Roman"/>
          <w:sz w:val="26"/>
          <w:szCs w:val="26"/>
          <w:lang w:eastAsia="ar-SA"/>
        </w:rPr>
        <w:t>.</w:t>
      </w:r>
      <w:bookmarkStart w:id="0" w:name="_GoBack"/>
      <w:bookmarkEnd w:id="0"/>
      <w:r w:rsidR="003B7B7C" w:rsidRPr="00B803D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C41AD5" w:rsidRPr="003214B4" w:rsidRDefault="00C41AD5" w:rsidP="00992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B3B4A" w:rsidRPr="003214B4" w:rsidRDefault="00B41632" w:rsidP="0099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</w:t>
      </w:r>
      <w:r w:rsidR="007C7570"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обращаться по телефону 8 (382</w:t>
      </w: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2) 51-5</w:t>
      </w:r>
      <w:r w:rsidR="003E44C4">
        <w:rPr>
          <w:rFonts w:ascii="Times New Roman" w:eastAsia="Times New Roman" w:hAnsi="Times New Roman" w:cs="Times New Roman"/>
          <w:sz w:val="26"/>
          <w:szCs w:val="26"/>
          <w:lang w:eastAsia="ru-RU"/>
        </w:rPr>
        <w:t>3-26</w:t>
      </w: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27CB"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567B" w:rsidRPr="003214B4" w:rsidRDefault="00970B31" w:rsidP="006D791F">
      <w:pPr>
        <w:pStyle w:val="ab"/>
        <w:numPr>
          <w:ilvl w:val="0"/>
          <w:numId w:val="10"/>
        </w:numPr>
        <w:jc w:val="both"/>
        <w:rPr>
          <w:sz w:val="26"/>
          <w:szCs w:val="26"/>
        </w:rPr>
      </w:pPr>
      <w:r w:rsidRPr="003214B4">
        <w:rPr>
          <w:sz w:val="26"/>
          <w:szCs w:val="26"/>
        </w:rPr>
        <w:t>Чокандарян Диана Галустовна</w:t>
      </w:r>
      <w:r w:rsidR="003C284D" w:rsidRPr="003214B4">
        <w:rPr>
          <w:sz w:val="26"/>
          <w:szCs w:val="26"/>
        </w:rPr>
        <w:t xml:space="preserve">, </w:t>
      </w:r>
      <w:r w:rsidR="00C246B8" w:rsidRPr="003214B4">
        <w:rPr>
          <w:sz w:val="26"/>
          <w:szCs w:val="26"/>
        </w:rPr>
        <w:t xml:space="preserve">старший методист </w:t>
      </w:r>
      <w:r w:rsidR="00B41632" w:rsidRPr="003214B4">
        <w:rPr>
          <w:sz w:val="26"/>
          <w:szCs w:val="26"/>
        </w:rPr>
        <w:t>отдела развития государственно-общественного управления образованием ОГБУ «РЦРО»</w:t>
      </w:r>
      <w:r w:rsidR="00E327CB" w:rsidRPr="003214B4">
        <w:rPr>
          <w:sz w:val="26"/>
          <w:szCs w:val="26"/>
        </w:rPr>
        <w:t>.</w:t>
      </w:r>
    </w:p>
    <w:p w:rsidR="00AE624D" w:rsidRPr="003214B4" w:rsidRDefault="00AE624D" w:rsidP="00992A67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B250BC" w:rsidRPr="008479E7" w:rsidRDefault="003C284D" w:rsidP="00992A67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</w:t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иректор</w:t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  <w:t xml:space="preserve">                 </w:t>
      </w:r>
      <w:r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</w:t>
      </w:r>
      <w:r w:rsidR="003E44C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</w:t>
      </w:r>
      <w:r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</w:t>
      </w:r>
      <w:r w:rsid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</w:t>
      </w:r>
      <w:r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Н.П. Лыжина</w:t>
      </w:r>
    </w:p>
    <w:p w:rsidR="00B250BC" w:rsidRPr="003214B4" w:rsidRDefault="00B250BC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4D" w:rsidRPr="003214B4" w:rsidRDefault="003C284D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093" w:rsidRPr="003214B4" w:rsidRDefault="00A16093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093" w:rsidRDefault="00A16093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Pr="003214B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0BC" w:rsidRPr="003214B4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Чистяков Юрий Александрович</w:t>
      </w:r>
    </w:p>
    <w:p w:rsidR="003C284D" w:rsidRPr="003214B4" w:rsidRDefault="00F50CC8" w:rsidP="00A160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(382-2) </w:t>
      </w:r>
      <w:r w:rsidR="00B250BC"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51-56-66</w:t>
      </w:r>
    </w:p>
    <w:p w:rsidR="003C284D" w:rsidRPr="003214B4" w:rsidRDefault="003C284D" w:rsidP="003C284D">
      <w:pPr>
        <w:pageBreakBefore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  <w:sectPr w:rsidR="003C284D" w:rsidRPr="003214B4" w:rsidSect="00C207C9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16093" w:rsidRPr="004F210C" w:rsidRDefault="00A16093" w:rsidP="004F210C">
      <w:pPr>
        <w:pageBreakBefore/>
        <w:spacing w:after="0" w:line="240" w:lineRule="auto"/>
        <w:ind w:left="9204"/>
        <w:rPr>
          <w:rFonts w:ascii="Times New Roman" w:eastAsia="Times New Roman" w:hAnsi="Times New Roman"/>
          <w:szCs w:val="20"/>
          <w:lang w:eastAsia="ru-RU"/>
        </w:rPr>
      </w:pPr>
      <w:r w:rsidRPr="004F210C">
        <w:rPr>
          <w:rFonts w:ascii="Times New Roman" w:eastAsia="Times New Roman" w:hAnsi="Times New Roman"/>
          <w:szCs w:val="20"/>
          <w:lang w:eastAsia="ru-RU"/>
        </w:rPr>
        <w:lastRenderedPageBreak/>
        <w:t>Приложение к Информационному письму ОГБУ «РЦРО»</w:t>
      </w:r>
    </w:p>
    <w:p w:rsidR="00A16093" w:rsidRDefault="00A16093" w:rsidP="004F210C">
      <w:pPr>
        <w:spacing w:after="0" w:line="240" w:lineRule="auto"/>
        <w:ind w:left="9204"/>
        <w:rPr>
          <w:rFonts w:ascii="Times New Roman" w:eastAsia="Times New Roman" w:hAnsi="Times New Roman"/>
          <w:szCs w:val="20"/>
          <w:u w:val="single"/>
          <w:lang w:eastAsia="ru-RU"/>
        </w:rPr>
      </w:pPr>
      <w:r w:rsidRPr="004F210C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114966">
        <w:rPr>
          <w:rFonts w:ascii="Times New Roman" w:eastAsia="Times New Roman" w:hAnsi="Times New Roman"/>
          <w:szCs w:val="20"/>
          <w:lang w:eastAsia="ru-RU"/>
        </w:rPr>
        <w:t>22.09.2017 г.</w:t>
      </w:r>
      <w:r w:rsidR="000141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4F210C">
        <w:rPr>
          <w:rFonts w:ascii="Times New Roman" w:eastAsia="Times New Roman" w:hAnsi="Times New Roman"/>
          <w:szCs w:val="20"/>
          <w:lang w:eastAsia="ru-RU"/>
        </w:rPr>
        <w:t xml:space="preserve">№ </w:t>
      </w:r>
      <w:r w:rsidR="00114966">
        <w:rPr>
          <w:rFonts w:ascii="Times New Roman" w:eastAsia="Times New Roman" w:hAnsi="Times New Roman"/>
          <w:szCs w:val="20"/>
          <w:lang w:eastAsia="ru-RU"/>
        </w:rPr>
        <w:t>975</w:t>
      </w:r>
      <w:r w:rsidRPr="004F210C">
        <w:rPr>
          <w:rFonts w:ascii="Times New Roman" w:eastAsia="Times New Roman" w:hAnsi="Times New Roman"/>
          <w:szCs w:val="20"/>
          <w:u w:val="single"/>
          <w:lang w:eastAsia="ru-RU"/>
        </w:rPr>
        <w:t xml:space="preserve"> </w:t>
      </w:r>
    </w:p>
    <w:p w:rsidR="004F210C" w:rsidRPr="004F210C" w:rsidRDefault="004F210C" w:rsidP="004F210C">
      <w:pPr>
        <w:spacing w:after="0" w:line="240" w:lineRule="auto"/>
        <w:ind w:left="9204"/>
        <w:rPr>
          <w:rFonts w:ascii="Times New Roman" w:eastAsia="Times New Roman" w:hAnsi="Times New Roman"/>
          <w:szCs w:val="20"/>
          <w:u w:val="single"/>
          <w:lang w:eastAsia="ru-RU"/>
        </w:rPr>
      </w:pP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 НА 201</w:t>
      </w:r>
      <w:r w:rsidR="0013245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3245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образовательным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учреждениям ОГБУ «РЦРО»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участию в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регионального проекта 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86CC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гражданского образования в образовательных организациях Томской области на 2016-2020 годы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6093" w:rsidRPr="00F07145" w:rsidRDefault="00A16093" w:rsidP="00A16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06"/>
        <w:gridCol w:w="2018"/>
        <w:gridCol w:w="2127"/>
        <w:gridCol w:w="1842"/>
        <w:gridCol w:w="2097"/>
        <w:gridCol w:w="2268"/>
      </w:tblGrid>
      <w:tr w:rsidR="00A16093" w:rsidRPr="007B5FD2" w:rsidTr="004F210C">
        <w:trPr>
          <w:cantSplit/>
          <w:tblHeader/>
        </w:trPr>
        <w:tc>
          <w:tcPr>
            <w:tcW w:w="817" w:type="dxa"/>
            <w:vMerge w:val="restart"/>
            <w:shd w:val="clear" w:color="auto" w:fill="E0E0E0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18" w:type="dxa"/>
            <w:vMerge w:val="restart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мероприятия, ответственный</w:t>
            </w:r>
          </w:p>
        </w:tc>
        <w:tc>
          <w:tcPr>
            <w:tcW w:w="8334" w:type="dxa"/>
            <w:gridSpan w:val="4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представления результатов деятельности</w:t>
            </w:r>
          </w:p>
        </w:tc>
      </w:tr>
      <w:tr w:rsidR="00A16093" w:rsidRPr="007B5FD2" w:rsidTr="004F210C">
        <w:trPr>
          <w:cantSplit/>
          <w:tblHeader/>
        </w:trPr>
        <w:tc>
          <w:tcPr>
            <w:tcW w:w="817" w:type="dxa"/>
            <w:vMerge/>
            <w:shd w:val="clear" w:color="auto" w:fill="E0E0E0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Программный, аналитический материал, документы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Сетевые ресурсы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Очные формы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Печатная продукция, СМИ</w:t>
            </w:r>
          </w:p>
        </w:tc>
      </w:tr>
      <w:tr w:rsidR="00A16093" w:rsidRPr="007B5FD2" w:rsidTr="004F210C">
        <w:trPr>
          <w:cantSplit/>
        </w:trPr>
        <w:tc>
          <w:tcPr>
            <w:tcW w:w="817" w:type="dxa"/>
          </w:tcPr>
          <w:p w:rsidR="00A16093" w:rsidRPr="00751486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216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0216">
              <w:rPr>
                <w:rFonts w:ascii="Times New Roman" w:hAnsi="Times New Roman"/>
                <w:b/>
                <w:sz w:val="24"/>
                <w:szCs w:val="24"/>
              </w:rPr>
              <w:t>Обеспечить разработку и распространение деятельностных (проектных, исследовательских) образовательных технологий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плана работы </w:t>
            </w:r>
            <w:r w:rsidRPr="003F021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 по участию в реализации Регионального проекта</w:t>
            </w:r>
          </w:p>
        </w:tc>
        <w:tc>
          <w:tcPr>
            <w:tcW w:w="2018" w:type="dxa"/>
          </w:tcPr>
          <w:p w:rsidR="00A16093" w:rsidRDefault="0013245A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на сайте 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16">
              <w:rPr>
                <w:rFonts w:ascii="Times New Roman" w:hAnsi="Times New Roman"/>
                <w:sz w:val="24"/>
                <w:szCs w:val="24"/>
              </w:rPr>
              <w:t>Развитие сети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F0216">
              <w:rPr>
                <w:rFonts w:ascii="Times New Roman" w:hAnsi="Times New Roman"/>
                <w:sz w:val="24"/>
                <w:szCs w:val="24"/>
              </w:rPr>
              <w:t xml:space="preserve"> партнеров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 на сайте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</w:tcPr>
          <w:p w:rsidR="00A16093" w:rsidRPr="006E16A3" w:rsidRDefault="00312773" w:rsidP="006E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3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</w:t>
            </w:r>
            <w:r w:rsidR="00A16093" w:rsidRPr="006E16A3">
              <w:rPr>
                <w:rFonts w:ascii="Times New Roman" w:hAnsi="Times New Roman"/>
                <w:sz w:val="24"/>
                <w:szCs w:val="24"/>
              </w:rPr>
              <w:t>промежуточных результатов реализации проекта</w:t>
            </w:r>
          </w:p>
        </w:tc>
        <w:tc>
          <w:tcPr>
            <w:tcW w:w="2018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3">
              <w:rPr>
                <w:rFonts w:ascii="Times New Roman" w:hAnsi="Times New Roman"/>
                <w:sz w:val="24"/>
                <w:szCs w:val="24"/>
              </w:rPr>
              <w:t>15.</w:t>
            </w:r>
            <w:r w:rsidR="006E16A3" w:rsidRPr="006E16A3">
              <w:rPr>
                <w:rFonts w:ascii="Times New Roman" w:hAnsi="Times New Roman"/>
                <w:sz w:val="24"/>
                <w:szCs w:val="24"/>
              </w:rPr>
              <w:t>12</w:t>
            </w:r>
            <w:r w:rsidRPr="006E16A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1842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09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ЦГО</w:t>
            </w:r>
          </w:p>
        </w:tc>
        <w:tc>
          <w:tcPr>
            <w:tcW w:w="4106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85">
              <w:rPr>
                <w:rFonts w:ascii="Times New Roman" w:hAnsi="Times New Roman"/>
                <w:sz w:val="24"/>
                <w:szCs w:val="24"/>
              </w:rPr>
              <w:t>Согласование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гражданского образования</w:t>
            </w:r>
          </w:p>
        </w:tc>
        <w:tc>
          <w:tcPr>
            <w:tcW w:w="2018" w:type="dxa"/>
          </w:tcPr>
          <w:p w:rsidR="00A16093" w:rsidRDefault="0013245A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1609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09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93" w:rsidRPr="0003014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ЦГО на сайте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ЦГО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72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рейтинговой оценке образовательной деятельности Центров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</w:t>
            </w:r>
            <w:r w:rsidR="003127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отчет,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статотчет</w:t>
            </w:r>
            <w:proofErr w:type="spellEnd"/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A16093" w:rsidRPr="001A1FF0" w:rsidTr="004F210C">
        <w:trPr>
          <w:cantSplit/>
        </w:trPr>
        <w:tc>
          <w:tcPr>
            <w:tcW w:w="817" w:type="dxa"/>
          </w:tcPr>
          <w:p w:rsidR="00A16093" w:rsidRPr="001A1FF0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1A1FF0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>Задача 2. «Обеспечить разработку и реализацию образовательных программ с использованием сетевых форм, направленных на формирование российской гражданской идентичности обучающихся»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обяз</w:t>
            </w:r>
            <w:proofErr w:type="spellEnd"/>
            <w:r>
              <w:rPr>
                <w:color w:val="auto"/>
                <w:lang w:eastAsia="en-US"/>
              </w:rPr>
              <w:t>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Реализация образовательной программы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16093" w:rsidRPr="005523AB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06" w:type="dxa"/>
          </w:tcPr>
          <w:p w:rsidR="00A16093" w:rsidRPr="001A1FF0" w:rsidRDefault="00A16093" w:rsidP="00C3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sz w:val="24"/>
              </w:rPr>
              <w:t>Разработка и реализация образовательной программы</w:t>
            </w:r>
            <w:r w:rsidR="00C33FCE">
              <w:rPr>
                <w:rFonts w:ascii="Times New Roman" w:hAnsi="Times New Roman"/>
                <w:sz w:val="24"/>
              </w:rPr>
              <w:t xml:space="preserve"> </w:t>
            </w:r>
            <w:r w:rsidRPr="001A1FF0">
              <w:rPr>
                <w:rFonts w:ascii="Times New Roman" w:hAnsi="Times New Roman"/>
                <w:sz w:val="24"/>
              </w:rPr>
              <w:t>с использованием сетевых форм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1A1FF0" w:rsidTr="004F210C">
        <w:trPr>
          <w:cantSplit/>
        </w:trPr>
        <w:tc>
          <w:tcPr>
            <w:tcW w:w="817" w:type="dxa"/>
          </w:tcPr>
          <w:p w:rsidR="00A16093" w:rsidRPr="001A1FF0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1A1FF0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>. «Способствовать развитию непрерывного образования участников образовательных отношений, включающего гибко организованные вариативные формы образования и социализации»</w:t>
            </w:r>
          </w:p>
        </w:tc>
      </w:tr>
      <w:tr w:rsidR="00A16093" w:rsidRPr="0033388E" w:rsidTr="004F210C">
        <w:trPr>
          <w:cantSplit/>
          <w:trHeight w:val="461"/>
        </w:trPr>
        <w:tc>
          <w:tcPr>
            <w:tcW w:w="817" w:type="dxa"/>
          </w:tcPr>
          <w:p w:rsidR="00A16093" w:rsidRPr="0033388E" w:rsidRDefault="00A16093" w:rsidP="006D791F">
            <w:pPr>
              <w:pStyle w:val="ab"/>
              <w:ind w:left="0"/>
              <w:jc w:val="both"/>
            </w:pPr>
            <w:proofErr w:type="spellStart"/>
            <w:r>
              <w:t>обяз</w:t>
            </w:r>
            <w:proofErr w:type="spellEnd"/>
            <w:r>
              <w:t>.</w:t>
            </w:r>
          </w:p>
        </w:tc>
        <w:tc>
          <w:tcPr>
            <w:tcW w:w="4106" w:type="dxa"/>
          </w:tcPr>
          <w:p w:rsidR="00A16093" w:rsidRPr="0033388E" w:rsidRDefault="00A16093" w:rsidP="006D791F">
            <w:pPr>
              <w:pStyle w:val="ab"/>
              <w:ind w:left="0"/>
              <w:jc w:val="both"/>
            </w:pPr>
            <w:r w:rsidRPr="0033388E">
              <w:t>Участие в работе лаборатории в рамках Регионального фестиваля педагогических идей и инновационных разработок</w:t>
            </w:r>
          </w:p>
        </w:tc>
        <w:tc>
          <w:tcPr>
            <w:tcW w:w="2018" w:type="dxa"/>
          </w:tcPr>
          <w:p w:rsidR="00A16093" w:rsidRPr="0033388E" w:rsidRDefault="00A17A85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</w:t>
            </w:r>
            <w:r w:rsidR="00A16093" w:rsidRPr="00333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A16093" w:rsidRPr="00C71258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</w:t>
            </w:r>
          </w:p>
        </w:tc>
        <w:tc>
          <w:tcPr>
            <w:tcW w:w="2127" w:type="dxa"/>
          </w:tcPr>
          <w:p w:rsidR="00A16093" w:rsidRPr="0033388E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выступление</w:t>
            </w:r>
          </w:p>
        </w:tc>
        <w:tc>
          <w:tcPr>
            <w:tcW w:w="1842" w:type="dxa"/>
          </w:tcPr>
          <w:p w:rsidR="00A16093" w:rsidRPr="0033388E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33388E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268" w:type="dxa"/>
          </w:tcPr>
          <w:p w:rsidR="00A16093" w:rsidRPr="0033388E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обяз</w:t>
            </w:r>
            <w:proofErr w:type="spellEnd"/>
            <w:r>
              <w:rPr>
                <w:color w:val="auto"/>
                <w:lang w:eastAsia="en-US"/>
              </w:rPr>
              <w:t>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Организация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события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15.02–15.04.201</w:t>
            </w:r>
            <w:r w:rsidR="00A1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6093" w:rsidRPr="00C71258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Положение, 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отчёт 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на сайте</w:t>
            </w: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события</w:t>
            </w: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обяз</w:t>
            </w:r>
            <w:proofErr w:type="spellEnd"/>
            <w:r>
              <w:rPr>
                <w:color w:val="auto"/>
                <w:lang w:eastAsia="en-US"/>
              </w:rPr>
              <w:t>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Проведение семинара по теме деятельности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16093" w:rsidRPr="005523AB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A16093" w:rsidRPr="00C33FCE" w:rsidRDefault="00A16093" w:rsidP="0055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3FC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слете обучающихся Томской области</w:t>
            </w:r>
            <w:r w:rsidR="00C3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FCE" w:rsidRPr="00C33FC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«Способы привлечения ресурсов для реализации программ гражданского образования»</w:t>
            </w:r>
          </w:p>
        </w:tc>
        <w:tc>
          <w:tcPr>
            <w:tcW w:w="2018" w:type="dxa"/>
          </w:tcPr>
          <w:p w:rsidR="00A16093" w:rsidRDefault="00893838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="00A16093"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16093"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6093" w:rsidRPr="00B724DB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554139" w:rsidP="00554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Заявка, с</w:t>
            </w:r>
            <w:r w:rsidR="00A16093"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оциальный проект</w:t>
            </w:r>
          </w:p>
        </w:tc>
        <w:tc>
          <w:tcPr>
            <w:tcW w:w="1842" w:type="dxa"/>
          </w:tcPr>
          <w:p w:rsidR="00A16093" w:rsidRPr="00751486" w:rsidRDefault="00A16093" w:rsidP="00C3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группы</w:t>
            </w: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942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реализации проекта, разработанного на </w:t>
            </w:r>
            <w:r w:rsidRPr="00FC0E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обучающихся Томской области</w:t>
            </w:r>
            <w:r w:rsidR="00942390">
              <w:rPr>
                <w:rFonts w:ascii="Times New Roman" w:hAnsi="Times New Roman"/>
                <w:sz w:val="24"/>
                <w:szCs w:val="24"/>
              </w:rPr>
              <w:t>, участие в д</w:t>
            </w:r>
            <w:r w:rsidR="00942390" w:rsidRPr="00942390">
              <w:rPr>
                <w:rFonts w:ascii="Times New Roman" w:hAnsi="Times New Roman"/>
                <w:sz w:val="24"/>
                <w:szCs w:val="24"/>
              </w:rPr>
              <w:t>истанционн</w:t>
            </w:r>
            <w:r w:rsidR="00942390">
              <w:rPr>
                <w:rFonts w:ascii="Times New Roman" w:hAnsi="Times New Roman"/>
                <w:sz w:val="24"/>
                <w:szCs w:val="24"/>
              </w:rPr>
              <w:t>ом</w:t>
            </w:r>
            <w:r w:rsidR="00942390" w:rsidRPr="0094239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942390">
              <w:rPr>
                <w:rFonts w:ascii="Times New Roman" w:hAnsi="Times New Roman"/>
                <w:sz w:val="24"/>
                <w:szCs w:val="24"/>
              </w:rPr>
              <w:t>е</w:t>
            </w:r>
            <w:r w:rsidR="00942390" w:rsidRPr="00942390">
              <w:rPr>
                <w:rFonts w:ascii="Times New Roman" w:hAnsi="Times New Roman"/>
                <w:sz w:val="24"/>
                <w:szCs w:val="24"/>
              </w:rPr>
              <w:t xml:space="preserve"> для проектных команд Слета «Сезон проектов 12+».</w:t>
            </w:r>
          </w:p>
        </w:tc>
        <w:tc>
          <w:tcPr>
            <w:tcW w:w="2018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 г. -31.03.2018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334CE" w:rsidRPr="00B724DB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группы на сайте </w:t>
            </w: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на 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ученического самоуправления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модулей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подготовки общественных управляющих</w:t>
            </w:r>
          </w:p>
        </w:tc>
        <w:tc>
          <w:tcPr>
            <w:tcW w:w="2018" w:type="dxa"/>
          </w:tcPr>
          <w:p w:rsidR="002334CE" w:rsidRPr="00B724DB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1.10-30.11.201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34CE" w:rsidRPr="00B724DB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  <w:r w:rsidRPr="00B7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2334CE" w:rsidRPr="00F55DE1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отчет, журнал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на сайте, пост-релиз</w:t>
            </w: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и обучающихся в занятиях по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общественных управляющих</w:t>
            </w:r>
          </w:p>
        </w:tc>
        <w:tc>
          <w:tcPr>
            <w:tcW w:w="2018" w:type="dxa"/>
          </w:tcPr>
          <w:p w:rsidR="002334CE" w:rsidRPr="00B724DB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1-30.11.201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34CE" w:rsidRPr="00B724DB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  <w:r w:rsidRPr="00B7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2334CE" w:rsidRPr="00F55DE1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4106" w:type="dxa"/>
          </w:tcPr>
          <w:p w:rsidR="002334CE" w:rsidRPr="00D72ED2" w:rsidRDefault="002334CE" w:rsidP="00D72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D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5541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72ED2" w:rsidRPr="00D72ED2">
              <w:rPr>
                <w:rFonts w:ascii="Times New Roman" w:hAnsi="Times New Roman"/>
                <w:sz w:val="24"/>
                <w:szCs w:val="24"/>
              </w:rPr>
              <w:t>курсах повышения квалификации по теме «Технологии социально-образовательного проектирования»</w:t>
            </w:r>
          </w:p>
        </w:tc>
        <w:tc>
          <w:tcPr>
            <w:tcW w:w="2018" w:type="dxa"/>
          </w:tcPr>
          <w:p w:rsidR="002334CE" w:rsidRDefault="00D72ED2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233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34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4CE" w:rsidRPr="00493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34CE" w:rsidRPr="004932A2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семинар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C67" w:rsidRPr="007B5FD2" w:rsidTr="006D791F">
        <w:trPr>
          <w:cantSplit/>
          <w:trHeight w:val="461"/>
        </w:trPr>
        <w:tc>
          <w:tcPr>
            <w:tcW w:w="817" w:type="dxa"/>
          </w:tcPr>
          <w:p w:rsidR="00174C67" w:rsidRPr="00FC0E85" w:rsidRDefault="00174C67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74C67" w:rsidRPr="00D72ED2" w:rsidRDefault="00174C67" w:rsidP="0017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D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 к</w:t>
            </w:r>
            <w:r w:rsidRPr="00174C67">
              <w:rPr>
                <w:rFonts w:ascii="Times New Roman" w:hAnsi="Times New Roman"/>
                <w:sz w:val="24"/>
                <w:szCs w:val="24"/>
              </w:rPr>
              <w:t>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74C67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4C67">
              <w:rPr>
                <w:rFonts w:ascii="Times New Roman" w:hAnsi="Times New Roman"/>
                <w:sz w:val="24"/>
                <w:szCs w:val="24"/>
              </w:rPr>
              <w:t xml:space="preserve"> «Как представить опыт деятельности управляющего совета?»</w:t>
            </w:r>
          </w:p>
        </w:tc>
        <w:tc>
          <w:tcPr>
            <w:tcW w:w="2018" w:type="dxa"/>
          </w:tcPr>
          <w:p w:rsidR="00174C67" w:rsidRDefault="00174C67" w:rsidP="006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4C67" w:rsidRPr="004932A2" w:rsidRDefault="00174C67" w:rsidP="006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174C67" w:rsidRPr="00751486" w:rsidRDefault="00174C67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семинар</w:t>
            </w:r>
          </w:p>
        </w:tc>
        <w:tc>
          <w:tcPr>
            <w:tcW w:w="1842" w:type="dxa"/>
          </w:tcPr>
          <w:p w:rsidR="00174C67" w:rsidRPr="00751486" w:rsidRDefault="00174C67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74C67" w:rsidRPr="00751486" w:rsidRDefault="00174C67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4C67" w:rsidRPr="00751486" w:rsidRDefault="00174C67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27B" w:rsidRPr="007B5FD2" w:rsidTr="000F127B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0F127B" w:rsidRDefault="000F127B" w:rsidP="000F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0F127B" w:rsidRDefault="000F127B" w:rsidP="000F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B">
              <w:rPr>
                <w:rFonts w:ascii="Times New Roman" w:hAnsi="Times New Roman"/>
                <w:sz w:val="24"/>
                <w:szCs w:val="24"/>
              </w:rPr>
              <w:t xml:space="preserve">Участие в конкурсном отборе образовательных модулей подготовки общественных управляющих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B724DB" w:rsidRDefault="000F127B" w:rsidP="000F12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451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0F127B" w:rsidRPr="00F51451" w:rsidRDefault="000F127B" w:rsidP="000F12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Default="000F127B" w:rsidP="000F1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  <w:p w:rsidR="000F127B" w:rsidRPr="00751486" w:rsidRDefault="000F127B" w:rsidP="000F1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751486" w:rsidRDefault="000F127B" w:rsidP="000F1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751486" w:rsidRDefault="000F127B" w:rsidP="000F1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751486" w:rsidRDefault="000F127B" w:rsidP="000F1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91F" w:rsidRPr="006D791F">
              <w:rPr>
                <w:rFonts w:ascii="Times New Roman" w:hAnsi="Times New Roman"/>
                <w:sz w:val="24"/>
                <w:szCs w:val="24"/>
              </w:rPr>
              <w:t>событи</w:t>
            </w:r>
            <w:r w:rsidR="006D791F">
              <w:rPr>
                <w:rFonts w:ascii="Times New Roman" w:hAnsi="Times New Roman"/>
                <w:sz w:val="24"/>
                <w:szCs w:val="24"/>
              </w:rPr>
              <w:t>ях</w:t>
            </w:r>
            <w:r w:rsidR="006D791F" w:rsidRPr="006D7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91F" w:rsidRPr="006D791F"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 w:rsidR="006D791F" w:rsidRPr="006D791F">
              <w:rPr>
                <w:rFonts w:ascii="Times New Roman" w:hAnsi="Times New Roman"/>
                <w:sz w:val="24"/>
                <w:szCs w:val="24"/>
              </w:rPr>
              <w:t xml:space="preserve"> олимпиады по основам Конституции Российской Федерации</w:t>
            </w:r>
          </w:p>
        </w:tc>
        <w:tc>
          <w:tcPr>
            <w:tcW w:w="2018" w:type="dxa"/>
          </w:tcPr>
          <w:p w:rsidR="002334CE" w:rsidRPr="00243E77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–25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201</w:t>
            </w:r>
            <w:r w:rsidR="006D791F">
              <w:rPr>
                <w:rFonts w:ascii="Times New Roman" w:hAnsi="Times New Roman"/>
                <w:sz w:val="24"/>
                <w:szCs w:val="24"/>
              </w:rPr>
              <w:t>7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34CE" w:rsidRPr="005523AB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площадку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243E77" w:rsidRDefault="002334CE" w:rsidP="002334CE">
            <w:pPr>
              <w:pStyle w:val="ab"/>
              <w:ind w:left="0"/>
            </w:pPr>
            <w:r>
              <w:t>*</w:t>
            </w:r>
          </w:p>
        </w:tc>
        <w:tc>
          <w:tcPr>
            <w:tcW w:w="4106" w:type="dxa"/>
          </w:tcPr>
          <w:p w:rsidR="002334CE" w:rsidRPr="00243E77" w:rsidRDefault="002334CE" w:rsidP="002334CE">
            <w:pPr>
              <w:pStyle w:val="ab"/>
              <w:ind w:left="0"/>
            </w:pPr>
            <w:r>
              <w:t xml:space="preserve">Участие в </w:t>
            </w:r>
            <w:r w:rsidRPr="00243E77">
              <w:t>семинар</w:t>
            </w:r>
            <w:r>
              <w:t>е</w:t>
            </w:r>
            <w:r w:rsidRPr="00243E77">
              <w:t xml:space="preserve"> «Использование социально-образовательной технологии «Гражданин» во внеурочной деятельности обучающихся»</w:t>
            </w:r>
          </w:p>
        </w:tc>
        <w:tc>
          <w:tcPr>
            <w:tcW w:w="2018" w:type="dxa"/>
          </w:tcPr>
          <w:p w:rsidR="002334CE" w:rsidRDefault="00942390" w:rsidP="002334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  <w:r w:rsidR="002334CE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="002334CE">
              <w:rPr>
                <w:rFonts w:ascii="Times New Roman" w:hAnsi="Times New Roman"/>
                <w:sz w:val="24"/>
              </w:rPr>
              <w:t xml:space="preserve"> г.</w:t>
            </w:r>
          </w:p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на семинар 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модели проекта 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2334CE" w:rsidRPr="009079AE" w:rsidRDefault="002334CE" w:rsidP="002334CE">
            <w:pPr>
              <w:pStyle w:val="Default"/>
              <w:rPr>
                <w:color w:val="auto"/>
                <w:lang w:eastAsia="en-US"/>
              </w:rPr>
            </w:pPr>
            <w:r w:rsidRPr="00FC0E85">
              <w:rPr>
                <w:color w:val="auto"/>
                <w:lang w:eastAsia="en-US"/>
              </w:rPr>
              <w:t xml:space="preserve">Образовательные сессии по </w:t>
            </w:r>
            <w:proofErr w:type="spellStart"/>
            <w:r w:rsidRPr="00FC0E85">
              <w:rPr>
                <w:color w:val="auto"/>
                <w:lang w:eastAsia="en-US"/>
              </w:rPr>
              <w:t>политико</w:t>
            </w:r>
            <w:proofErr w:type="spellEnd"/>
            <w:r w:rsidRPr="00FC0E85">
              <w:rPr>
                <w:color w:val="auto"/>
                <w:lang w:eastAsia="en-US"/>
              </w:rPr>
              <w:t>–правовому просвещению детей и молодежи, приуроченных к Декаде моло</w:t>
            </w:r>
            <w:r>
              <w:rPr>
                <w:color w:val="auto"/>
                <w:lang w:eastAsia="en-US"/>
              </w:rPr>
              <w:t>дого избирателя Томской области</w:t>
            </w:r>
          </w:p>
        </w:tc>
        <w:tc>
          <w:tcPr>
            <w:tcW w:w="2018" w:type="dxa"/>
          </w:tcPr>
          <w:p w:rsidR="002334CE" w:rsidRPr="009079A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.02-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площадку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2334CE" w:rsidRPr="00243E77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события</w:t>
            </w:r>
            <w:r>
              <w:rPr>
                <w:color w:val="auto"/>
                <w:lang w:eastAsia="en-US"/>
              </w:rPr>
              <w:t>х</w:t>
            </w:r>
            <w:r w:rsidRPr="00FC0E85">
              <w:rPr>
                <w:color w:val="auto"/>
                <w:lang w:eastAsia="en-US"/>
              </w:rPr>
              <w:t xml:space="preserve">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15.02–15.04.2017 г.</w:t>
            </w:r>
          </w:p>
          <w:p w:rsidR="002334CE" w:rsidRPr="005523AB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событии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2334CE">
            <w:pPr>
              <w:pStyle w:val="Default"/>
              <w:rPr>
                <w:rFonts w:eastAsia="Times New Roman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FC0E85">
              <w:rPr>
                <w:color w:val="auto"/>
                <w:lang w:eastAsia="en-US"/>
              </w:rPr>
              <w:t>семинар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«Подготовка школьных команд к участию в областном этапе XVI</w:t>
            </w:r>
            <w:r w:rsidR="00D869B7">
              <w:rPr>
                <w:color w:val="auto"/>
                <w:lang w:val="en-US" w:eastAsia="en-US"/>
              </w:rPr>
              <w:t>I</w:t>
            </w:r>
            <w:r w:rsidRPr="00243E77">
              <w:rPr>
                <w:color w:val="auto"/>
                <w:lang w:eastAsia="en-US"/>
              </w:rPr>
              <w:t>I</w:t>
            </w:r>
            <w:r w:rsidRPr="00FC0E85">
              <w:rPr>
                <w:color w:val="auto"/>
                <w:lang w:eastAsia="en-US"/>
              </w:rPr>
              <w:t xml:space="preserve"> Всероссийской акции «Я – гражданин России».</w:t>
            </w:r>
          </w:p>
        </w:tc>
        <w:tc>
          <w:tcPr>
            <w:tcW w:w="2018" w:type="dxa"/>
          </w:tcPr>
          <w:p w:rsidR="002334CE" w:rsidRDefault="00D869B7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</w:t>
            </w:r>
            <w:r w:rsidR="0023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 г.</w:t>
            </w:r>
          </w:p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семинар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проекта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F55DE1" w:rsidRDefault="002334CE" w:rsidP="00233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Школе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86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I Областного молодёжного форума гражданских инициатив «Россия – это мы!»</w:t>
            </w:r>
          </w:p>
        </w:tc>
        <w:tc>
          <w:tcPr>
            <w:tcW w:w="2018" w:type="dxa"/>
          </w:tcPr>
          <w:p w:rsidR="002334CE" w:rsidRPr="005523AB" w:rsidRDefault="00D869B7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4CE" w:rsidRPr="005523A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334CE" w:rsidRPr="005523AB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F55DE1" w:rsidRDefault="002334CE" w:rsidP="00233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Школе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в рамках 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86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I Областного молодёжного форума гражданских инициатив «Россия – это мы!»</w:t>
            </w:r>
          </w:p>
        </w:tc>
        <w:tc>
          <w:tcPr>
            <w:tcW w:w="2018" w:type="dxa"/>
          </w:tcPr>
          <w:p w:rsidR="002334CE" w:rsidRPr="005523AB" w:rsidRDefault="000F127B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334CE" w:rsidRPr="005523A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334CE" w:rsidRPr="005523AB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5523AB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3AB">
              <w:rPr>
                <w:rFonts w:ascii="Times New Roman" w:hAnsi="Times New Roman"/>
                <w:sz w:val="24"/>
              </w:rPr>
              <w:t>Организация на базе образовательной организации стажировочной площадки по теме Регионального проекта</w:t>
            </w:r>
          </w:p>
        </w:tc>
        <w:tc>
          <w:tcPr>
            <w:tcW w:w="2018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334CE" w:rsidRPr="005523AB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Заявка,</w:t>
            </w:r>
          </w:p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1A1FF0" w:rsidTr="004F210C">
        <w:trPr>
          <w:cantSplit/>
        </w:trPr>
        <w:tc>
          <w:tcPr>
            <w:tcW w:w="817" w:type="dxa"/>
          </w:tcPr>
          <w:p w:rsidR="002334CE" w:rsidRPr="001A1FF0" w:rsidRDefault="002334CE" w:rsidP="002334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2334CE" w:rsidRPr="00B74BB1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BB1">
              <w:rPr>
                <w:rFonts w:ascii="Times New Roman" w:hAnsi="Times New Roman"/>
                <w:b/>
                <w:sz w:val="24"/>
                <w:szCs w:val="24"/>
              </w:rPr>
              <w:t>Задача 4. «Содействовать модернизации системы образования в направлении большей открытости, расширения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в управление образованием»</w:t>
            </w: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2334CE" w:rsidRPr="00C71258" w:rsidRDefault="002334CE" w:rsidP="00F5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67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716" w:rsidRPr="00676716">
              <w:rPr>
                <w:rFonts w:ascii="Times New Roman" w:hAnsi="Times New Roman"/>
                <w:sz w:val="24"/>
                <w:szCs w:val="24"/>
              </w:rPr>
              <w:t>Всероссийском конкурсе общеобразовательных организаций на лучшую организацию работы с родителями</w:t>
            </w:r>
          </w:p>
        </w:tc>
        <w:tc>
          <w:tcPr>
            <w:tcW w:w="2018" w:type="dxa"/>
          </w:tcPr>
          <w:p w:rsidR="002334CE" w:rsidRPr="00C71258" w:rsidRDefault="00835108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2334CE" w:rsidRPr="00C7125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34CE" w:rsidRPr="00C71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334CE" w:rsidRPr="00C7125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34CE" w:rsidRPr="00C712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34CE" w:rsidRPr="00C71258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83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E5">
              <w:rPr>
                <w:rFonts w:ascii="Times New Roman" w:hAnsi="Times New Roman"/>
                <w:sz w:val="24"/>
                <w:szCs w:val="24"/>
              </w:rPr>
              <w:t>Формирование доступных информационных ресурсов о</w:t>
            </w:r>
            <w:r>
              <w:rPr>
                <w:rFonts w:ascii="Times New Roman" w:hAnsi="Times New Roman"/>
                <w:sz w:val="24"/>
                <w:szCs w:val="24"/>
              </w:rPr>
              <w:t>б образовательной организации</w:t>
            </w:r>
            <w:r w:rsidRPr="00C07CE5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обратной связи с получателями образовательных услуг</w:t>
            </w:r>
          </w:p>
        </w:tc>
        <w:tc>
          <w:tcPr>
            <w:tcW w:w="2018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334CE" w:rsidRPr="009476E0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Медиаплан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Гостиная, почта</w:t>
            </w: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Собрания, конференции, круглые столы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школьных, муниципальных СМИ</w:t>
            </w:r>
          </w:p>
        </w:tc>
      </w:tr>
      <w:tr w:rsidR="00946D20" w:rsidRPr="007B5FD2" w:rsidTr="00A54DFF">
        <w:trPr>
          <w:cantSplit/>
          <w:trHeight w:val="461"/>
        </w:trPr>
        <w:tc>
          <w:tcPr>
            <w:tcW w:w="817" w:type="dxa"/>
          </w:tcPr>
          <w:p w:rsidR="00946D20" w:rsidRDefault="00946D20" w:rsidP="00A5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46D20" w:rsidRPr="00751486" w:rsidRDefault="00946D20" w:rsidP="0094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46D20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6D2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D20">
              <w:rPr>
                <w:rFonts w:ascii="Times New Roman" w:hAnsi="Times New Roman"/>
                <w:sz w:val="24"/>
                <w:szCs w:val="24"/>
              </w:rPr>
              <w:t xml:space="preserve"> «Безопасная дорога – детям»</w:t>
            </w:r>
          </w:p>
        </w:tc>
        <w:tc>
          <w:tcPr>
            <w:tcW w:w="2018" w:type="dxa"/>
          </w:tcPr>
          <w:p w:rsidR="00946D20" w:rsidRPr="00C71258" w:rsidRDefault="00946D20" w:rsidP="00A54D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6D20" w:rsidRPr="00C71258" w:rsidRDefault="00946D20" w:rsidP="00A54DFF">
            <w:pPr>
              <w:pStyle w:val="ConsPlusCell"/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946D20" w:rsidRPr="00234EA0" w:rsidRDefault="00946D20" w:rsidP="0094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842" w:type="dxa"/>
          </w:tcPr>
          <w:p w:rsidR="00946D20" w:rsidRPr="00751486" w:rsidRDefault="00946D20" w:rsidP="00A5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46D20" w:rsidRPr="00751486" w:rsidRDefault="00946D20" w:rsidP="00A5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46D20" w:rsidRPr="00751486" w:rsidRDefault="00946D20" w:rsidP="00A5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16" w:rsidRPr="007B5FD2" w:rsidTr="00A54DFF">
        <w:trPr>
          <w:cantSplit/>
          <w:trHeight w:val="461"/>
        </w:trPr>
        <w:tc>
          <w:tcPr>
            <w:tcW w:w="817" w:type="dxa"/>
          </w:tcPr>
          <w:p w:rsidR="00CC3516" w:rsidRDefault="00CC3516" w:rsidP="00A5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CC3516" w:rsidRPr="00751486" w:rsidRDefault="00CC3516" w:rsidP="0094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516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946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3516">
              <w:rPr>
                <w:rFonts w:ascii="Times New Roman" w:hAnsi="Times New Roman"/>
                <w:sz w:val="24"/>
                <w:szCs w:val="24"/>
              </w:rPr>
              <w:t xml:space="preserve"> на лучшие социально-образовательные проекты.</w:t>
            </w:r>
          </w:p>
        </w:tc>
        <w:tc>
          <w:tcPr>
            <w:tcW w:w="2018" w:type="dxa"/>
          </w:tcPr>
          <w:p w:rsidR="00CC3516" w:rsidRPr="00C71258" w:rsidRDefault="00F36349" w:rsidP="00A54D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516" w:rsidRPr="00C7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3516" w:rsidRPr="00C71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516" w:rsidRPr="00C712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516" w:rsidRPr="00C7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3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516" w:rsidRPr="00C71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3516" w:rsidRPr="00C71258" w:rsidRDefault="00CC3516" w:rsidP="00A54DFF">
            <w:pPr>
              <w:pStyle w:val="ConsPlusCell"/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CC3516" w:rsidRDefault="00CC3516" w:rsidP="00CC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</w:p>
          <w:p w:rsidR="00234EA0" w:rsidRPr="00234EA0" w:rsidRDefault="00234EA0" w:rsidP="00CC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</w:p>
        </w:tc>
        <w:tc>
          <w:tcPr>
            <w:tcW w:w="1842" w:type="dxa"/>
          </w:tcPr>
          <w:p w:rsidR="00CC3516" w:rsidRPr="00751486" w:rsidRDefault="00CC3516" w:rsidP="00A5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CC3516" w:rsidRPr="00751486" w:rsidRDefault="00CC3516" w:rsidP="00A5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3516" w:rsidRPr="00751486" w:rsidRDefault="00CC3516" w:rsidP="00A5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676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716" w:rsidRPr="00676716">
              <w:rPr>
                <w:rFonts w:ascii="Times New Roman" w:hAnsi="Times New Roman"/>
                <w:sz w:val="24"/>
                <w:szCs w:val="24"/>
              </w:rPr>
              <w:t>на лучший опыт деятельности управляющего совета образовательной организации</w:t>
            </w:r>
          </w:p>
        </w:tc>
        <w:tc>
          <w:tcPr>
            <w:tcW w:w="2018" w:type="dxa"/>
          </w:tcPr>
          <w:p w:rsidR="002334CE" w:rsidRPr="00C71258" w:rsidRDefault="002334CE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6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7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76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34CE" w:rsidRPr="00C71258" w:rsidRDefault="002334CE" w:rsidP="002334CE">
            <w:pPr>
              <w:pStyle w:val="ConsPlusCell"/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и тезисы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E15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E15155">
              <w:rPr>
                <w:rFonts w:ascii="Times New Roman" w:hAnsi="Times New Roman"/>
                <w:sz w:val="24"/>
                <w:szCs w:val="24"/>
              </w:rPr>
              <w:t>в р</w:t>
            </w:r>
            <w:r w:rsidR="00835108" w:rsidRPr="0083510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 w:rsidR="00835108">
              <w:rPr>
                <w:rFonts w:ascii="Times New Roman" w:hAnsi="Times New Roman"/>
                <w:sz w:val="24"/>
                <w:szCs w:val="24"/>
              </w:rPr>
              <w:t>ом</w:t>
            </w:r>
            <w:r w:rsidR="00835108" w:rsidRPr="00835108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835108">
              <w:rPr>
                <w:rFonts w:ascii="Times New Roman" w:hAnsi="Times New Roman"/>
                <w:sz w:val="24"/>
                <w:szCs w:val="24"/>
              </w:rPr>
              <w:t>е</w:t>
            </w:r>
            <w:r w:rsidR="00835108" w:rsidRPr="00835108">
              <w:rPr>
                <w:rFonts w:ascii="Times New Roman" w:hAnsi="Times New Roman"/>
                <w:sz w:val="24"/>
                <w:szCs w:val="24"/>
              </w:rPr>
              <w:t xml:space="preserve"> Всероссийской программы «Ученическое самоуправление» в Томской области в 2017-2018 учебном году</w:t>
            </w:r>
          </w:p>
        </w:tc>
        <w:tc>
          <w:tcPr>
            <w:tcW w:w="2018" w:type="dxa"/>
          </w:tcPr>
          <w:p w:rsidR="002334CE" w:rsidRPr="00751486" w:rsidRDefault="00E15155" w:rsidP="00E15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</w:t>
            </w:r>
            <w:r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2334CE"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30.03.2018</w:t>
            </w:r>
            <w:r w:rsidR="002334CE"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334CE"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2334CE" w:rsidRPr="00243E77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FC0E85">
              <w:rPr>
                <w:color w:val="auto"/>
                <w:lang w:eastAsia="en-US"/>
              </w:rPr>
              <w:t>X</w:t>
            </w:r>
            <w:r w:rsidR="008A5FE2">
              <w:rPr>
                <w:color w:val="auto"/>
                <w:lang w:val="en-US" w:eastAsia="en-US"/>
              </w:rPr>
              <w:t>I</w:t>
            </w:r>
            <w:r w:rsidRPr="00FC0E85">
              <w:rPr>
                <w:color w:val="auto"/>
                <w:lang w:val="en-US" w:eastAsia="en-US"/>
              </w:rPr>
              <w:t>I</w:t>
            </w:r>
            <w:r w:rsidRPr="00FC0E85">
              <w:rPr>
                <w:color w:val="auto"/>
                <w:lang w:eastAsia="en-US"/>
              </w:rPr>
              <w:t xml:space="preserve"> Открыт</w:t>
            </w:r>
            <w:r>
              <w:rPr>
                <w:color w:val="auto"/>
                <w:lang w:eastAsia="en-US"/>
              </w:rPr>
              <w:t>ой</w:t>
            </w:r>
            <w:r w:rsidRPr="00FC0E85">
              <w:rPr>
                <w:color w:val="auto"/>
                <w:lang w:eastAsia="en-US"/>
              </w:rPr>
              <w:t xml:space="preserve"> Международн</w:t>
            </w:r>
            <w:r>
              <w:rPr>
                <w:color w:val="auto"/>
                <w:lang w:eastAsia="en-US"/>
              </w:rPr>
              <w:t>ой</w:t>
            </w:r>
            <w:r w:rsidRPr="00FC0E85">
              <w:rPr>
                <w:color w:val="auto"/>
                <w:lang w:eastAsia="en-US"/>
              </w:rPr>
              <w:t xml:space="preserve"> конференци</w:t>
            </w:r>
            <w:r>
              <w:rPr>
                <w:color w:val="auto"/>
                <w:lang w:eastAsia="en-US"/>
              </w:rPr>
              <w:t>и</w:t>
            </w:r>
            <w:r w:rsidRPr="00FC0E85">
              <w:rPr>
                <w:color w:val="auto"/>
                <w:lang w:eastAsia="en-US"/>
              </w:rPr>
              <w:t xml:space="preserve"> «Образование. Наука. Профессия».</w:t>
            </w:r>
          </w:p>
        </w:tc>
        <w:tc>
          <w:tcPr>
            <w:tcW w:w="2018" w:type="dxa"/>
          </w:tcPr>
          <w:p w:rsidR="002334CE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01.11.201</w:t>
            </w:r>
            <w:r w:rsidR="001553D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2334CE" w:rsidRPr="00B0690C" w:rsidRDefault="001553D8" w:rsidP="002334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2334CE">
              <w:rPr>
                <w:rFonts w:ascii="Times New Roman" w:hAnsi="Times New Roman"/>
                <w:sz w:val="24"/>
              </w:rPr>
              <w:t>.01.</w:t>
            </w:r>
            <w:r w:rsidR="002334CE" w:rsidRPr="00B0690C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="002334CE" w:rsidRPr="00B0690C">
              <w:rPr>
                <w:rFonts w:ascii="Times New Roman" w:hAnsi="Times New Roman"/>
                <w:sz w:val="24"/>
              </w:rPr>
              <w:t xml:space="preserve"> г.</w:t>
            </w:r>
          </w:p>
          <w:p w:rsidR="002334CE" w:rsidRPr="00B0690C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334CE" w:rsidRPr="00243E77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E85">
              <w:rPr>
                <w:rFonts w:ascii="Times New Roman" w:hAnsi="Times New Roman"/>
                <w:sz w:val="24"/>
                <w:szCs w:val="24"/>
              </w:rPr>
              <w:t>компетентностн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 основам Конституции Российской Федерации</w:t>
            </w:r>
          </w:p>
        </w:tc>
        <w:tc>
          <w:tcPr>
            <w:tcW w:w="2018" w:type="dxa"/>
          </w:tcPr>
          <w:p w:rsidR="002334CE" w:rsidRPr="00B0690C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</w:t>
            </w:r>
            <w:r w:rsidR="000C79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334CE" w:rsidRPr="00B0690C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2334CE" w:rsidRPr="009079AE" w:rsidRDefault="002334CE" w:rsidP="000C792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бластно</w:t>
            </w:r>
            <w:r>
              <w:rPr>
                <w:color w:val="auto"/>
                <w:lang w:eastAsia="en-US"/>
              </w:rPr>
              <w:t>м</w:t>
            </w:r>
            <w:r w:rsidRPr="00FC0E85">
              <w:rPr>
                <w:color w:val="auto"/>
                <w:lang w:eastAsia="en-US"/>
              </w:rPr>
              <w:t xml:space="preserve"> этап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XVI</w:t>
            </w:r>
            <w:r w:rsidRPr="00FC0E85">
              <w:rPr>
                <w:color w:val="auto"/>
                <w:lang w:val="en-US" w:eastAsia="en-US"/>
              </w:rPr>
              <w:t>I</w:t>
            </w:r>
            <w:r w:rsidR="000C792E">
              <w:rPr>
                <w:color w:val="auto"/>
                <w:lang w:val="en-US" w:eastAsia="en-US"/>
              </w:rPr>
              <w:t>I</w:t>
            </w:r>
            <w:r w:rsidRPr="00FC0E85">
              <w:rPr>
                <w:color w:val="auto"/>
                <w:lang w:eastAsia="en-US"/>
              </w:rPr>
              <w:t xml:space="preserve"> Всероссийск</w:t>
            </w:r>
            <w:r>
              <w:rPr>
                <w:color w:val="auto"/>
                <w:lang w:eastAsia="en-US"/>
              </w:rPr>
              <w:t>ой акции «Я – гражданин России»</w:t>
            </w:r>
          </w:p>
        </w:tc>
        <w:tc>
          <w:tcPr>
            <w:tcW w:w="2018" w:type="dxa"/>
          </w:tcPr>
          <w:p w:rsidR="002334CE" w:rsidRPr="00B0690C" w:rsidRDefault="002334CE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0C">
              <w:rPr>
                <w:rFonts w:ascii="Times New Roman" w:hAnsi="Times New Roman"/>
                <w:sz w:val="24"/>
                <w:szCs w:val="24"/>
              </w:rPr>
              <w:t>01.02-29.04.201</w:t>
            </w:r>
            <w:r w:rsidR="000C792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6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34CE" w:rsidRPr="00B0690C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социального проекта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защита проекта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4CE" w:rsidRPr="007B5FD2" w:rsidTr="004F210C">
        <w:trPr>
          <w:cantSplit/>
          <w:trHeight w:val="461"/>
        </w:trPr>
        <w:tc>
          <w:tcPr>
            <w:tcW w:w="817" w:type="dxa"/>
          </w:tcPr>
          <w:p w:rsidR="002334CE" w:rsidRPr="00FC0E85" w:rsidRDefault="002334CE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2334CE" w:rsidRPr="00751486" w:rsidRDefault="002334CE" w:rsidP="002334CE">
            <w:pPr>
              <w:pStyle w:val="Default"/>
              <w:rPr>
                <w:rFonts w:eastAsia="Times New Roman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бластно</w:t>
            </w:r>
            <w:r>
              <w:rPr>
                <w:color w:val="auto"/>
                <w:lang w:eastAsia="en-US"/>
              </w:rPr>
              <w:t>м</w:t>
            </w:r>
            <w:r w:rsidRPr="00FC0E85">
              <w:rPr>
                <w:color w:val="auto"/>
                <w:lang w:eastAsia="en-US"/>
              </w:rPr>
              <w:t xml:space="preserve"> конкурс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«Лидер ученического самоуправления»</w:t>
            </w:r>
          </w:p>
        </w:tc>
        <w:tc>
          <w:tcPr>
            <w:tcW w:w="2018" w:type="dxa"/>
          </w:tcPr>
          <w:p w:rsidR="002334CE" w:rsidRPr="00B0690C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15.02-30.04.201</w:t>
            </w:r>
            <w:r w:rsidR="000C79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334CE" w:rsidRPr="00B0690C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Заявка, проект</w:t>
            </w:r>
          </w:p>
        </w:tc>
        <w:tc>
          <w:tcPr>
            <w:tcW w:w="1842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268" w:type="dxa"/>
          </w:tcPr>
          <w:p w:rsidR="002334CE" w:rsidRPr="00751486" w:rsidRDefault="002334CE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093" w:rsidRPr="00751486" w:rsidRDefault="00A16093" w:rsidP="00A16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93" w:rsidRPr="00751486" w:rsidRDefault="00A16093" w:rsidP="00DF3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Рекомендации: </w:t>
      </w:r>
    </w:p>
    <w:p w:rsidR="00A16093" w:rsidRPr="00BF1D68" w:rsidRDefault="00A16093" w:rsidP="00A16093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D68">
        <w:rPr>
          <w:rFonts w:ascii="Times New Roman" w:eastAsia="Times New Roman" w:hAnsi="Times New Roman"/>
          <w:sz w:val="24"/>
          <w:szCs w:val="24"/>
          <w:lang w:eastAsia="ru-RU"/>
        </w:rPr>
        <w:t>План работы составляется с использованием данной формы Технического задания, утверждается директором образовательной организации и согласовывается директором ОГБУ «РЦРО», указывается дата утверждения и согласования.</w:t>
      </w:r>
    </w:p>
    <w:p w:rsidR="00A16093" w:rsidRDefault="00A16093" w:rsidP="00A16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A16093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129">
        <w:rPr>
          <w:rFonts w:ascii="Times New Roman" w:eastAsia="Times New Roman" w:hAnsi="Times New Roman"/>
          <w:sz w:val="24"/>
          <w:szCs w:val="24"/>
          <w:lang w:eastAsia="ru-RU"/>
        </w:rPr>
        <w:t>СОГ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Pr="00D87129">
        <w:rPr>
          <w:rFonts w:ascii="Times New Roman" w:eastAsia="Times New Roman" w:hAnsi="Times New Roman"/>
          <w:sz w:val="24"/>
          <w:szCs w:val="24"/>
          <w:lang w:eastAsia="ru-RU"/>
        </w:rPr>
        <w:t>СОВАНО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A16093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proofErr w:type="spellEnd"/>
    </w:p>
    <w:p w:rsidR="00A16093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ОГБУ «Региональный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</w:t>
      </w:r>
    </w:p>
    <w:p w:rsidR="00A16093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16093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93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 Н.П. Лыжина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 ___________</w:t>
      </w:r>
    </w:p>
    <w:p w:rsidR="00A16093" w:rsidRPr="00D87129" w:rsidRDefault="00A16093" w:rsidP="00A16093">
      <w:pPr>
        <w:tabs>
          <w:tab w:val="left" w:pos="11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_____________ 201</w:t>
      </w:r>
      <w:r w:rsidR="001553D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 _____________ 201</w:t>
      </w:r>
      <w:r w:rsidR="001553D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1553D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553D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«_________________________________________»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участию в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регионального проекта 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86CC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гражданского образования в образовательных организациях Томской области на 2016-2020 годы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6093" w:rsidRPr="009D69F8" w:rsidRDefault="00A16093" w:rsidP="00A16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A16093" w:rsidRPr="00751486" w:rsidRDefault="00A16093" w:rsidP="00A160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 работы полностью включаются обязательные мероприятия и, по выбору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51486">
        <w:rPr>
          <w:rFonts w:ascii="Times New Roman" w:eastAsia="Times New Roman" w:hAnsi="Times New Roman"/>
          <w:sz w:val="24"/>
          <w:szCs w:val="24"/>
          <w:lang w:eastAsia="ru-RU"/>
        </w:rPr>
        <w:t>, дополнительные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(отмечены *)</w:t>
      </w:r>
      <w:r w:rsidRPr="007514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093" w:rsidRPr="00BC0F48" w:rsidRDefault="00A16093" w:rsidP="00A160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столбце кроме 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сроков указывается конкретный исполнитель (Ф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амилия 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)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093" w:rsidRPr="00BC0F48" w:rsidRDefault="00A16093" w:rsidP="00A160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Формы представления результатов могут быть дополнены и конкретизированы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организацией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093" w:rsidRDefault="00A16093" w:rsidP="00A160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Сканированный в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ариант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лана работы,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пописанный 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высылается для согласования в ОГБУ «РЦРО» на </w:t>
      </w:r>
      <w:r w:rsidRPr="00BC0F4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C0F48">
        <w:rPr>
          <w:rFonts w:ascii="Times New Roman" w:eastAsia="Times New Roman" w:hAnsi="Times New Roman"/>
          <w:sz w:val="24"/>
          <w:szCs w:val="24"/>
          <w:lang w:val="pt-BR" w:eastAsia="ru-RU"/>
        </w:rPr>
        <w:t>mail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2" w:history="1"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ogo</w:t>
        </w:r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val="pt-BR" w:eastAsia="ru-RU"/>
          </w:rPr>
          <w:t>education</w:t>
        </w:r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val="pt-BR" w:eastAsia="ru-RU"/>
          </w:rPr>
          <w:t>tomsk</w:t>
        </w:r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C0F48">
          <w:rPr>
            <w:rStyle w:val="a8"/>
            <w:rFonts w:ascii="Times New Roman" w:eastAsia="Times New Roman" w:hAnsi="Times New Roman"/>
            <w:sz w:val="24"/>
            <w:szCs w:val="24"/>
            <w:lang w:val="pt-BR" w:eastAsia="ru-RU"/>
          </w:rPr>
          <w:t>ru</w:t>
        </w:r>
      </w:hyperlink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1553D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553D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553D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C0F4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7804" w:rsidRDefault="00907804" w:rsidP="00907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804" w:rsidRDefault="00907804" w:rsidP="00907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7804" w:rsidSect="001553D8">
      <w:footerReference w:type="even" r:id="rId13"/>
      <w:footerReference w:type="default" r:id="rId14"/>
      <w:pgSz w:w="16838" w:h="11906" w:orient="landscape" w:code="9"/>
      <w:pgMar w:top="851" w:right="851" w:bottom="851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1F" w:rsidRDefault="006D791F">
      <w:pPr>
        <w:spacing w:after="0" w:line="240" w:lineRule="auto"/>
      </w:pPr>
      <w:r>
        <w:separator/>
      </w:r>
    </w:p>
  </w:endnote>
  <w:endnote w:type="continuationSeparator" w:id="0">
    <w:p w:rsidR="006D791F" w:rsidRDefault="006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1F" w:rsidRDefault="006D791F" w:rsidP="006D79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91F" w:rsidRDefault="006D791F" w:rsidP="006D79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903750"/>
      <w:docPartObj>
        <w:docPartGallery w:val="Page Numbers (Bottom of Page)"/>
        <w:docPartUnique/>
      </w:docPartObj>
    </w:sdtPr>
    <w:sdtEndPr/>
    <w:sdtContent>
      <w:p w:rsidR="00B850CE" w:rsidRDefault="00B850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B8">
          <w:rPr>
            <w:noProof/>
          </w:rPr>
          <w:t>7</w:t>
        </w:r>
        <w:r>
          <w:fldChar w:fldCharType="end"/>
        </w:r>
      </w:p>
    </w:sdtContent>
  </w:sdt>
  <w:p w:rsidR="006D791F" w:rsidRDefault="006D791F" w:rsidP="006D7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1F" w:rsidRDefault="006D791F">
      <w:pPr>
        <w:spacing w:after="0" w:line="240" w:lineRule="auto"/>
      </w:pPr>
      <w:r>
        <w:separator/>
      </w:r>
    </w:p>
  </w:footnote>
  <w:footnote w:type="continuationSeparator" w:id="0">
    <w:p w:rsidR="006D791F" w:rsidRDefault="006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A7D"/>
    <w:multiLevelType w:val="hybridMultilevel"/>
    <w:tmpl w:val="4FA4CF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00F75"/>
    <w:multiLevelType w:val="hybridMultilevel"/>
    <w:tmpl w:val="5194F7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C588F"/>
    <w:multiLevelType w:val="hybridMultilevel"/>
    <w:tmpl w:val="3E20B24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6708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8387A"/>
    <w:multiLevelType w:val="hybridMultilevel"/>
    <w:tmpl w:val="CA42D9F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FE1106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4262D"/>
    <w:multiLevelType w:val="hybridMultilevel"/>
    <w:tmpl w:val="EF46D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B7518"/>
    <w:multiLevelType w:val="hybridMultilevel"/>
    <w:tmpl w:val="8592C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1E0BDD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D458E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A76A2"/>
    <w:multiLevelType w:val="hybridMultilevel"/>
    <w:tmpl w:val="C6EE22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AA716E"/>
    <w:multiLevelType w:val="hybridMultilevel"/>
    <w:tmpl w:val="BC209E90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0141F1"/>
    <w:rsid w:val="000371ED"/>
    <w:rsid w:val="0004295B"/>
    <w:rsid w:val="00094838"/>
    <w:rsid w:val="000C792E"/>
    <w:rsid w:val="000E11E4"/>
    <w:rsid w:val="000F127B"/>
    <w:rsid w:val="001028E1"/>
    <w:rsid w:val="00114966"/>
    <w:rsid w:val="0013245A"/>
    <w:rsid w:val="001344F6"/>
    <w:rsid w:val="001533C6"/>
    <w:rsid w:val="001553D8"/>
    <w:rsid w:val="00174C67"/>
    <w:rsid w:val="001A2F9D"/>
    <w:rsid w:val="001C5545"/>
    <w:rsid w:val="002179E8"/>
    <w:rsid w:val="002334CE"/>
    <w:rsid w:val="00234EA0"/>
    <w:rsid w:val="002564DA"/>
    <w:rsid w:val="00282650"/>
    <w:rsid w:val="002B3B4A"/>
    <w:rsid w:val="002C2951"/>
    <w:rsid w:val="002D2699"/>
    <w:rsid w:val="00312773"/>
    <w:rsid w:val="003214B4"/>
    <w:rsid w:val="003265D6"/>
    <w:rsid w:val="003B7B7C"/>
    <w:rsid w:val="003C284D"/>
    <w:rsid w:val="003D567B"/>
    <w:rsid w:val="003E44C4"/>
    <w:rsid w:val="004C496D"/>
    <w:rsid w:val="004D3760"/>
    <w:rsid w:val="004E68CD"/>
    <w:rsid w:val="004F210C"/>
    <w:rsid w:val="004F52B8"/>
    <w:rsid w:val="00552C81"/>
    <w:rsid w:val="00554139"/>
    <w:rsid w:val="005B0FD6"/>
    <w:rsid w:val="005D371A"/>
    <w:rsid w:val="00613757"/>
    <w:rsid w:val="00613798"/>
    <w:rsid w:val="00640976"/>
    <w:rsid w:val="00644670"/>
    <w:rsid w:val="006717CD"/>
    <w:rsid w:val="00676716"/>
    <w:rsid w:val="006966AA"/>
    <w:rsid w:val="006A1922"/>
    <w:rsid w:val="006B3F41"/>
    <w:rsid w:val="006D7711"/>
    <w:rsid w:val="006D791F"/>
    <w:rsid w:val="006E16A3"/>
    <w:rsid w:val="006E312F"/>
    <w:rsid w:val="006E3686"/>
    <w:rsid w:val="00703109"/>
    <w:rsid w:val="007C7570"/>
    <w:rsid w:val="00804FAE"/>
    <w:rsid w:val="00835108"/>
    <w:rsid w:val="008404F6"/>
    <w:rsid w:val="008479E7"/>
    <w:rsid w:val="00851EB7"/>
    <w:rsid w:val="00884053"/>
    <w:rsid w:val="00887027"/>
    <w:rsid w:val="008908E3"/>
    <w:rsid w:val="0089112E"/>
    <w:rsid w:val="00893838"/>
    <w:rsid w:val="008A5FE2"/>
    <w:rsid w:val="008C5602"/>
    <w:rsid w:val="00907804"/>
    <w:rsid w:val="00942390"/>
    <w:rsid w:val="00946D20"/>
    <w:rsid w:val="00970B31"/>
    <w:rsid w:val="00992A67"/>
    <w:rsid w:val="00A11A16"/>
    <w:rsid w:val="00A16093"/>
    <w:rsid w:val="00A17A85"/>
    <w:rsid w:val="00A20785"/>
    <w:rsid w:val="00A246CE"/>
    <w:rsid w:val="00A76753"/>
    <w:rsid w:val="00AA15C3"/>
    <w:rsid w:val="00AA72C4"/>
    <w:rsid w:val="00AE624D"/>
    <w:rsid w:val="00B250BC"/>
    <w:rsid w:val="00B34816"/>
    <w:rsid w:val="00B41632"/>
    <w:rsid w:val="00B803D0"/>
    <w:rsid w:val="00B850CE"/>
    <w:rsid w:val="00BC102B"/>
    <w:rsid w:val="00C20126"/>
    <w:rsid w:val="00C207C9"/>
    <w:rsid w:val="00C246B8"/>
    <w:rsid w:val="00C33FCE"/>
    <w:rsid w:val="00C41AD5"/>
    <w:rsid w:val="00C610FB"/>
    <w:rsid w:val="00CC3516"/>
    <w:rsid w:val="00D44339"/>
    <w:rsid w:val="00D72ED2"/>
    <w:rsid w:val="00D869B7"/>
    <w:rsid w:val="00DC4245"/>
    <w:rsid w:val="00DF357A"/>
    <w:rsid w:val="00E15155"/>
    <w:rsid w:val="00E327CB"/>
    <w:rsid w:val="00E44222"/>
    <w:rsid w:val="00E91056"/>
    <w:rsid w:val="00EF42AD"/>
    <w:rsid w:val="00F01285"/>
    <w:rsid w:val="00F04F5C"/>
    <w:rsid w:val="00F36349"/>
    <w:rsid w:val="00F50CC8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FD00-CF4E-4027-B33D-812E872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paragraph" w:styleId="2">
    <w:name w:val="heading 2"/>
    <w:basedOn w:val="a"/>
    <w:next w:val="a"/>
    <w:link w:val="20"/>
    <w:qFormat/>
    <w:rsid w:val="007031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2B3B4A"/>
    <w:rPr>
      <w:rFonts w:cs="Times New Roman"/>
    </w:rPr>
  </w:style>
  <w:style w:type="paragraph" w:styleId="ab">
    <w:name w:val="List Paragraph"/>
    <w:basedOn w:val="a"/>
    <w:uiPriority w:val="99"/>
    <w:qFormat/>
    <w:rsid w:val="003C2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d"/>
    <w:rsid w:val="003C28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rsid w:val="003C2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aliases w:val="single space,footnote text"/>
    <w:basedOn w:val="a"/>
    <w:link w:val="1"/>
    <w:semiHidden/>
    <w:rsid w:val="003C28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3C284D"/>
    <w:rPr>
      <w:sz w:val="20"/>
      <w:szCs w:val="20"/>
    </w:rPr>
  </w:style>
  <w:style w:type="character" w:styleId="af0">
    <w:name w:val="footnote reference"/>
    <w:uiPriority w:val="99"/>
    <w:semiHidden/>
    <w:rsid w:val="003C284D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e"/>
    <w:semiHidden/>
    <w:locked/>
    <w:rsid w:val="003C284D"/>
    <w:rPr>
      <w:rFonts w:ascii="Calibri" w:eastAsia="Calibri" w:hAnsi="Calibri" w:cs="Times New Roman"/>
      <w:sz w:val="20"/>
      <w:szCs w:val="20"/>
    </w:rPr>
  </w:style>
  <w:style w:type="paragraph" w:customStyle="1" w:styleId="af1">
    <w:name w:val="Стандарт"/>
    <w:basedOn w:val="a"/>
    <w:rsid w:val="003C2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6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1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1"/>
    <w:rsid w:val="0070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2C2951"/>
    <w:rPr>
      <w:b/>
      <w:bCs/>
    </w:rPr>
  </w:style>
  <w:style w:type="paragraph" w:styleId="af4">
    <w:name w:val="header"/>
    <w:basedOn w:val="a"/>
    <w:link w:val="af5"/>
    <w:uiPriority w:val="99"/>
    <w:unhideWhenUsed/>
    <w:rsid w:val="00B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o@education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o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377-F3F6-4C98-A119-AF7A4B35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Чистяков Ю.А.</cp:lastModifiedBy>
  <cp:revision>5</cp:revision>
  <cp:lastPrinted>2017-09-22T05:56:00Z</cp:lastPrinted>
  <dcterms:created xsi:type="dcterms:W3CDTF">2017-09-22T05:56:00Z</dcterms:created>
  <dcterms:modified xsi:type="dcterms:W3CDTF">2017-09-22T08:37:00Z</dcterms:modified>
</cp:coreProperties>
</file>